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8" w:rsidRPr="00CB38C0" w:rsidRDefault="009F499B" w:rsidP="009F499B">
      <w:pPr>
        <w:rPr>
          <w:sz w:val="26"/>
          <w:szCs w:val="26"/>
        </w:rPr>
      </w:pPr>
      <w:bookmarkStart w:id="0" w:name="_GoBack"/>
      <w:r w:rsidRPr="00CB38C0">
        <w:rPr>
          <w:rFonts w:eastAsia="Times New Roman"/>
          <w:b/>
          <w:bCs/>
          <w:sz w:val="26"/>
          <w:szCs w:val="26"/>
        </w:rPr>
        <w:t>М</w:t>
      </w:r>
      <w:r w:rsidR="00220B48" w:rsidRPr="00CB38C0">
        <w:rPr>
          <w:rFonts w:eastAsia="Times New Roman"/>
          <w:b/>
          <w:bCs/>
          <w:sz w:val="26"/>
          <w:szCs w:val="26"/>
        </w:rPr>
        <w:t xml:space="preserve">одуль </w:t>
      </w:r>
      <w:r w:rsidR="006C758A">
        <w:rPr>
          <w:rFonts w:eastAsia="Times New Roman"/>
          <w:b/>
          <w:bCs/>
          <w:sz w:val="26"/>
          <w:szCs w:val="26"/>
        </w:rPr>
        <w:t>22</w:t>
      </w:r>
      <w:r w:rsidRPr="00CB38C0">
        <w:rPr>
          <w:rFonts w:eastAsia="Times New Roman"/>
          <w:b/>
          <w:bCs/>
          <w:sz w:val="26"/>
          <w:szCs w:val="26"/>
        </w:rPr>
        <w:t xml:space="preserve">. </w:t>
      </w:r>
      <w:r w:rsidR="00220B48" w:rsidRPr="00CB38C0">
        <w:rPr>
          <w:rFonts w:eastAsia="Times New Roman"/>
          <w:b/>
          <w:bCs/>
          <w:sz w:val="26"/>
          <w:szCs w:val="26"/>
        </w:rPr>
        <w:t>«</w:t>
      </w:r>
      <w:r w:rsidR="00803233" w:rsidRPr="00803233">
        <w:rPr>
          <w:rFonts w:eastAsia="Times New Roman"/>
          <w:b/>
          <w:bCs/>
          <w:sz w:val="26"/>
          <w:szCs w:val="26"/>
        </w:rPr>
        <w:t>Основы создания электронной среды обучения</w:t>
      </w:r>
      <w:r w:rsidRPr="00CB38C0">
        <w:rPr>
          <w:rFonts w:eastAsia="Times New Roman"/>
          <w:b/>
          <w:bCs/>
          <w:sz w:val="26"/>
          <w:szCs w:val="26"/>
        </w:rPr>
        <w:t xml:space="preserve">» </w:t>
      </w:r>
    </w:p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9F499B" w:rsidRPr="00CB38C0" w:rsidRDefault="009F499B" w:rsidP="009F499B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Цель и планируемые результаты освоения учебного модуля:</w:t>
      </w:r>
    </w:p>
    <w:p w:rsidR="009F499B" w:rsidRDefault="00803233" w:rsidP="00220B48">
      <w:pPr>
        <w:spacing w:line="234" w:lineRule="auto"/>
        <w:ind w:left="9"/>
        <w:rPr>
          <w:rFonts w:eastAsia="Times New Roman"/>
          <w:sz w:val="26"/>
          <w:szCs w:val="26"/>
        </w:rPr>
      </w:pPr>
      <w:r w:rsidRPr="00803233">
        <w:rPr>
          <w:rFonts w:eastAsia="Times New Roman"/>
          <w:sz w:val="26"/>
          <w:szCs w:val="26"/>
        </w:rPr>
        <w:t>повышение уровня компьютерной грамотности педагогов, формирование умений проектирования и организации образовательной деятельности с использованием блога педагога.</w:t>
      </w:r>
    </w:p>
    <w:p w:rsidR="00803233" w:rsidRPr="00CB38C0" w:rsidRDefault="00803233" w:rsidP="00220B48">
      <w:pPr>
        <w:spacing w:line="234" w:lineRule="auto"/>
        <w:ind w:left="9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783"/>
        <w:gridCol w:w="4630"/>
        <w:gridCol w:w="4611"/>
      </w:tblGrid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ОТФ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Педагогическая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проектированию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и реализации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процесса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дошкольного,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начального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основного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 среднего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783" w:type="dxa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ПК 1. </w:t>
            </w:r>
            <w:r w:rsidR="000570C8" w:rsidRPr="00CB38C0">
              <w:rPr>
                <w:rFonts w:eastAsia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AB3E65" w:rsidRPr="00CB38C0" w:rsidRDefault="00AB3E65" w:rsidP="0095544B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Владеть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ИКТ-компетентностями</w:t>
            </w:r>
            <w:proofErr w:type="gramEnd"/>
            <w:r w:rsidRPr="00CB38C0">
              <w:rPr>
                <w:rFonts w:eastAsia="Times New Roman"/>
                <w:sz w:val="24"/>
                <w:szCs w:val="24"/>
              </w:rPr>
              <w:t xml:space="preserve">:  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9F499B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4611" w:type="dxa"/>
          </w:tcPr>
          <w:p w:rsidR="009F499B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образования, законодательства о правах ребенка.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AC2F19"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r w:rsidRPr="00AC2F19">
              <w:rPr>
                <w:rFonts w:eastAsia="Times New Roman"/>
                <w:sz w:val="24"/>
                <w:szCs w:val="24"/>
              </w:rPr>
              <w:t xml:space="preserve">  подхода, виды и приемы современных педагогических технологий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357174" w:rsidRPr="00CB38C0" w:rsidRDefault="00357174" w:rsidP="00357174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 xml:space="preserve">Формы обучения: </w:t>
      </w:r>
      <w:r w:rsidRPr="00CB38C0">
        <w:rPr>
          <w:rFonts w:eastAsia="Times New Roman"/>
          <w:sz w:val="26"/>
          <w:szCs w:val="26"/>
        </w:rPr>
        <w:t>очная, очно-заочная, дистанционная.</w:t>
      </w:r>
    </w:p>
    <w:p w:rsidR="00357174" w:rsidRPr="00CB38C0" w:rsidRDefault="00357174" w:rsidP="00357174">
      <w:pPr>
        <w:shd w:val="clear" w:color="auto" w:fill="FFFFFF"/>
        <w:rPr>
          <w:rFonts w:eastAsia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02"/>
        <w:gridCol w:w="9182"/>
        <w:gridCol w:w="1852"/>
      </w:tblGrid>
      <w:tr w:rsidR="00357174" w:rsidRPr="00E3284B" w:rsidTr="00073FD4">
        <w:tc>
          <w:tcPr>
            <w:tcW w:w="3502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модуля</w:t>
            </w:r>
          </w:p>
        </w:tc>
        <w:tc>
          <w:tcPr>
            <w:tcW w:w="9182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2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57174" w:rsidRPr="00E3284B" w:rsidTr="00073FD4">
        <w:tc>
          <w:tcPr>
            <w:tcW w:w="3502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2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7174" w:rsidRPr="00E3284B" w:rsidTr="00073FD4">
        <w:tc>
          <w:tcPr>
            <w:tcW w:w="3502" w:type="dxa"/>
            <w:vMerge w:val="restart"/>
            <w:vAlign w:val="center"/>
          </w:tcPr>
          <w:p w:rsidR="00357174" w:rsidRPr="00E3284B" w:rsidRDefault="00803233" w:rsidP="00281494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mallCaps/>
                <w:sz w:val="24"/>
                <w:szCs w:val="24"/>
              </w:rPr>
              <w:lastRenderedPageBreak/>
              <w:t xml:space="preserve">1. </w:t>
            </w:r>
            <w:r w:rsidRPr="00803233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Создание блога и его ведение (на основе бесплатной платформы </w:t>
            </w:r>
            <w:proofErr w:type="spellStart"/>
            <w:r w:rsidRPr="00803233">
              <w:rPr>
                <w:rFonts w:eastAsia="Times New Roman"/>
                <w:b/>
                <w:bCs/>
                <w:smallCaps/>
                <w:sz w:val="24"/>
                <w:szCs w:val="24"/>
              </w:rPr>
              <w:t>Blogger</w:t>
            </w:r>
            <w:proofErr w:type="spellEnd"/>
            <w:r w:rsidRPr="00803233">
              <w:rPr>
                <w:rFonts w:eastAsia="Times New Roman"/>
                <w:b/>
                <w:bCs/>
                <w:smallCaps/>
                <w:sz w:val="24"/>
                <w:szCs w:val="24"/>
              </w:rPr>
              <w:t>)</w:t>
            </w:r>
          </w:p>
        </w:tc>
        <w:tc>
          <w:tcPr>
            <w:tcW w:w="918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357174" w:rsidRPr="00175CAA" w:rsidRDefault="00403306" w:rsidP="00175CAA">
            <w:pPr>
              <w:pStyle w:val="a4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 и его особенности, образовательная ценность блога. Планирование содержания блога. Правила для учителя,</w:t>
            </w:r>
            <w:r w:rsid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ведущего </w:t>
            </w:r>
            <w:proofErr w:type="gramStart"/>
            <w:r w:rsid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блог.</w:t>
            </w:r>
          </w:p>
        </w:tc>
        <w:tc>
          <w:tcPr>
            <w:tcW w:w="185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4738" w:rsidRPr="00E3284B" w:rsidRDefault="00144738" w:rsidP="00175CA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174" w:rsidRPr="00E3284B" w:rsidTr="00073FD4">
        <w:tc>
          <w:tcPr>
            <w:tcW w:w="3502" w:type="dxa"/>
            <w:vMerge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7174" w:rsidRPr="00E3284B" w:rsidRDefault="00403306" w:rsidP="00F160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 </w:t>
            </w:r>
            <w:proofErr w:type="spellStart"/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(создание аккаунта). Создание блога. Управление блогом. Выбор (изменение) дизайна блога. Настройка параметров блога. Публикация сообщений. Управление сообщениями, комментариями (редактирование, удаление). Создание дополнительных страниц блога и их наполнение. Размещение в блоге </w:t>
            </w:r>
            <w:proofErr w:type="gramStart"/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4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гаджетов. Создание спис</w:t>
            </w:r>
            <w:r w:rsidR="00F1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полезных ссылок.</w:t>
            </w:r>
          </w:p>
        </w:tc>
        <w:tc>
          <w:tcPr>
            <w:tcW w:w="185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092B23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174" w:rsidRPr="00E3284B" w:rsidTr="00073FD4">
        <w:tc>
          <w:tcPr>
            <w:tcW w:w="3502" w:type="dxa"/>
            <w:vMerge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357174" w:rsidRPr="00E3284B" w:rsidRDefault="00092B23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7174" w:rsidRPr="00E3284B" w:rsidTr="00073FD4">
        <w:tc>
          <w:tcPr>
            <w:tcW w:w="3502" w:type="dxa"/>
            <w:vMerge w:val="restart"/>
            <w:vAlign w:val="center"/>
          </w:tcPr>
          <w:p w:rsidR="00357174" w:rsidRPr="00E3284B" w:rsidRDefault="00357174" w:rsidP="00281494">
            <w:pPr>
              <w:shd w:val="clear" w:color="auto" w:fill="FFFFFF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t>2.</w:t>
            </w:r>
            <w:r w:rsidR="00803233">
              <w:t xml:space="preserve"> </w:t>
            </w:r>
            <w:r w:rsidR="00803233" w:rsidRPr="00803233">
              <w:rPr>
                <w:rFonts w:eastAsia="Times New Roman"/>
                <w:b/>
                <w:bCs/>
                <w:smallCaps/>
                <w:sz w:val="24"/>
                <w:szCs w:val="24"/>
              </w:rPr>
              <w:t>Использование возможностей файловых хранилищ</w:t>
            </w:r>
          </w:p>
        </w:tc>
        <w:tc>
          <w:tcPr>
            <w:tcW w:w="918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174" w:rsidRPr="00F91A4E" w:rsidRDefault="00357174" w:rsidP="00CC3BA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AE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</w:t>
            </w:r>
            <w:proofErr w:type="spellStart"/>
            <w:r w:rsidR="008161AE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="008161AE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возможности. Сервисы</w:t>
            </w:r>
            <w:r w:rsidR="008161AE" w:rsidRPr="008C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161AE" w:rsidRPr="008C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SlideBoom</w:t>
            </w:r>
            <w:proofErr w:type="spellEnd"/>
            <w:r w:rsidR="008161AE" w:rsidRPr="008C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8161AE" w:rsidRPr="008C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SlideShare</w:t>
            </w:r>
            <w:proofErr w:type="spellEnd"/>
            <w:r w:rsidR="0085045D" w:rsidRPr="00970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8C54F1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="008C54F1" w:rsidRPr="00970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C54F1" w:rsidRPr="008C5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Picasa</w:t>
            </w:r>
            <w:r w:rsidR="008C54F1" w:rsidRPr="00970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F91A4E" w:rsidRPr="00970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91A4E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</w:t>
            </w:r>
            <w:proofErr w:type="spellStart"/>
            <w:r w:rsidR="00F91A4E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="00F91A4E"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образовательные возможности.</w:t>
            </w:r>
          </w:p>
        </w:tc>
        <w:tc>
          <w:tcPr>
            <w:tcW w:w="1852" w:type="dxa"/>
          </w:tcPr>
          <w:p w:rsidR="00357174" w:rsidRPr="00F91A4E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45D" w:rsidRPr="00E3284B" w:rsidRDefault="00B36549" w:rsidP="009700E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073FD4">
        <w:tc>
          <w:tcPr>
            <w:tcW w:w="3502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8161AE" w:rsidRDefault="00175CAA" w:rsidP="00175CA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документов на диск. Размещение ссылок на документы в блоге. </w:t>
            </w:r>
          </w:p>
          <w:p w:rsidR="008C54F1" w:rsidRDefault="00175CAA" w:rsidP="008C54F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презентаций на сервис. Встраивание презентаций на страницы блога. </w:t>
            </w:r>
          </w:p>
          <w:p w:rsidR="00F91A4E" w:rsidRDefault="00175CAA" w:rsidP="008C54F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фотографий на сервис. Создание веб-альбомов. Встраивание слайд-шоу из фотографий на страницы блога. </w:t>
            </w:r>
          </w:p>
          <w:p w:rsidR="00357174" w:rsidRPr="00E3284B" w:rsidRDefault="00175CAA" w:rsidP="008C54F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видео на </w:t>
            </w:r>
            <w:proofErr w:type="spellStart"/>
            <w:r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17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Встраивание видео на страницы блога.</w:t>
            </w:r>
          </w:p>
        </w:tc>
        <w:tc>
          <w:tcPr>
            <w:tcW w:w="185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49" w:rsidRDefault="00CA2810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6AE3" w:rsidRDefault="009700E5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6AE3" w:rsidRDefault="009F6AE3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700E5" w:rsidRDefault="009700E5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0E5" w:rsidRPr="00E3284B" w:rsidRDefault="009700E5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073FD4">
        <w:tc>
          <w:tcPr>
            <w:tcW w:w="3502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357174" w:rsidRPr="00E3284B" w:rsidRDefault="00092B23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DE4" w:rsidRPr="00E3284B" w:rsidTr="00073FD4">
        <w:tc>
          <w:tcPr>
            <w:tcW w:w="3502" w:type="dxa"/>
            <w:vMerge w:val="restart"/>
            <w:vAlign w:val="center"/>
          </w:tcPr>
          <w:p w:rsidR="00F56DE4" w:rsidRPr="00E3284B" w:rsidRDefault="006E338F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65A8A"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03233" w:rsidRPr="0080323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Правовые аспекты сетевой деятельности педагога</w:t>
            </w:r>
            <w:r w:rsidR="00C900DD" w:rsidRPr="0080323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2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DE4" w:rsidRPr="003C4413" w:rsidRDefault="006E338F" w:rsidP="00626E6A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56DE4" w:rsidRPr="00E3284B">
              <w:rPr>
                <w:rFonts w:eastAsia="Times New Roman"/>
                <w:sz w:val="24"/>
                <w:szCs w:val="24"/>
              </w:rPr>
              <w:t xml:space="preserve">.1. </w:t>
            </w:r>
            <w:r w:rsidR="00626E6A" w:rsidRPr="00073FD4">
              <w:rPr>
                <w:rFonts w:eastAsia="Times New Roman"/>
                <w:sz w:val="24"/>
                <w:szCs w:val="24"/>
              </w:rPr>
              <w:t>Авторское право. Объекты авторского права. Закон РФ «Об авторском праве и смежных правах». Гражданский кодекс Российской Федерации (часть четвертая, регулирующая права на результаты интеллектуальной деятельности и средства индивидуализации). Пользовательские соглашения и условия использования информации, принятые на конкретных сайтах. Правила корректного оформления заимствований, неразглашение персональных данных.</w:t>
            </w:r>
          </w:p>
        </w:tc>
        <w:tc>
          <w:tcPr>
            <w:tcW w:w="1852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95A" w:rsidRPr="00E3284B" w:rsidRDefault="00CC3BAF" w:rsidP="00CC3BA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DE4" w:rsidRPr="00E3284B" w:rsidTr="00073FD4">
        <w:tc>
          <w:tcPr>
            <w:tcW w:w="3502" w:type="dxa"/>
            <w:vMerge/>
            <w:vAlign w:val="center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F56DE4" w:rsidRPr="00626E6A" w:rsidRDefault="00092B23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DE4" w:rsidRPr="00E3284B" w:rsidTr="00073FD4">
        <w:tc>
          <w:tcPr>
            <w:tcW w:w="3502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2" w:type="dxa"/>
          </w:tcPr>
          <w:p w:rsidR="00F56DE4" w:rsidRPr="00E3284B" w:rsidRDefault="00A32DD1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="00007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</w:t>
            </w:r>
          </w:p>
        </w:tc>
      </w:tr>
      <w:tr w:rsidR="00F56DE4" w:rsidRPr="00E3284B" w:rsidTr="00073FD4">
        <w:tc>
          <w:tcPr>
            <w:tcW w:w="14536" w:type="dxa"/>
            <w:gridSpan w:val="3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F56DE4" w:rsidRPr="00E3284B" w:rsidRDefault="006E338F" w:rsidP="006E338F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т.ч.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ч. СРС  </w:t>
            </w:r>
          </w:p>
        </w:tc>
      </w:tr>
    </w:tbl>
    <w:p w:rsidR="00A62A5A" w:rsidRDefault="00A62A5A" w:rsidP="00C519E9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C519E9" w:rsidRPr="00CB38C0" w:rsidRDefault="00C519E9" w:rsidP="00C519E9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Нормативно-правовые документы модуля: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Федеральный Закон «Закон об образовании в Российской Федерации» (от 29.12.2012 №273-ФЗ с изменениями и дополнениями).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17.10.2013 N 1155)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06.10.2009 N 373)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17.12.2010 г. № 1897)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17.05.2012 N 413)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Президента Российской Федерации №204 от 07.05.2018 года. «О национальных целях и стратегических задачах развития Российской Федерации на период до 2024 года». 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30.08.2013 №1015)</w:t>
      </w:r>
    </w:p>
    <w:p w:rsidR="00E90F79" w:rsidRPr="00CB38C0" w:rsidRDefault="00E90F79" w:rsidP="00E90F7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C87" w:rsidRPr="00CB38C0" w:rsidRDefault="00341180" w:rsidP="00AC3C87">
      <w:pPr>
        <w:shd w:val="clear" w:color="auto" w:fill="FFFFFF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Основные источники:</w:t>
      </w:r>
    </w:p>
    <w:p w:rsidR="00DF356F" w:rsidRPr="00DF356F" w:rsidRDefault="00DF356F" w:rsidP="00DF356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Всемирная конвенция об авторском праве (заключена в Женеве 06.09.1952) // Авторское право. Бюллетень U№ESCO. Изъятия и ограничения авторского права в цифровой среде. 2003. № 1. Т. XXXVII. С. 77 - 90.</w:t>
      </w:r>
    </w:p>
    <w:p w:rsidR="00DF356F" w:rsidRPr="00CC3BAF" w:rsidRDefault="00DF356F" w:rsidP="00DF356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Вилинов</w:t>
      </w:r>
      <w:proofErr w:type="spellEnd"/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Актуальные вопросы регулирования отношений по охране авторского и смежных прав в сети Интернет / </w:t>
      </w:r>
      <w:proofErr w:type="spellStart"/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А.А.Вилинов</w:t>
      </w:r>
      <w:proofErr w:type="spellEnd"/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Г.И. </w:t>
      </w:r>
      <w:proofErr w:type="spellStart"/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t>Сытенко</w:t>
      </w:r>
      <w:proofErr w:type="spellEnd"/>
      <w:r w:rsidRPr="00DF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Культура: управление, экономика, право. - 2010. -№ 2. - С. 7-11.</w:t>
      </w:r>
    </w:p>
    <w:p w:rsidR="00C81359" w:rsidRPr="00DF356F" w:rsidRDefault="00A76F1B" w:rsidP="00A76F1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76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Авторское право в интернете </w:t>
      </w: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[Электронный ресурс]. </w:t>
      </w:r>
      <w:r w:rsidRPr="00A76F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URL: </w:t>
      </w:r>
      <w:hyperlink r:id="rId6" w:history="1">
        <w:r w:rsidRPr="009C2BD5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https://sales-generator.ru/blog/avtorskoe-pravo-v-internete/</w:t>
        </w:r>
      </w:hyperlink>
      <w:r w:rsidRPr="00A76F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AC3C87" w:rsidRPr="00A76F1B" w:rsidRDefault="00AC3C87" w:rsidP="00AC3C87">
      <w:pPr>
        <w:shd w:val="clear" w:color="auto" w:fill="FFFFFF"/>
        <w:rPr>
          <w:rFonts w:eastAsia="Times New Roman"/>
          <w:sz w:val="26"/>
          <w:szCs w:val="26"/>
          <w:lang w:val="en-US"/>
        </w:rPr>
      </w:pPr>
    </w:p>
    <w:p w:rsidR="00AC3C87" w:rsidRPr="00AF5D44" w:rsidRDefault="00E90F79" w:rsidP="00AC3C87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AF5D44">
        <w:rPr>
          <w:rFonts w:eastAsia="Times New Roman"/>
          <w:b/>
          <w:caps/>
          <w:sz w:val="26"/>
          <w:szCs w:val="26"/>
        </w:rPr>
        <w:t>Контроль и оценка результатов освоения модуля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Форма итоговой аттестации – зачет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Вид итоговой аттестации –</w:t>
      </w:r>
      <w:r w:rsidR="00EF6851">
        <w:rPr>
          <w:rFonts w:eastAsia="Times New Roman"/>
          <w:sz w:val="26"/>
          <w:szCs w:val="26"/>
        </w:rPr>
        <w:t xml:space="preserve"> </w:t>
      </w:r>
      <w:r w:rsidR="009127B9">
        <w:rPr>
          <w:rFonts w:eastAsia="Times New Roman"/>
          <w:sz w:val="26"/>
          <w:szCs w:val="26"/>
        </w:rPr>
        <w:t>защита проекта</w:t>
      </w:r>
    </w:p>
    <w:p w:rsidR="00CB38C0" w:rsidRDefault="00AC3C87" w:rsidP="00A62A5A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 xml:space="preserve">Критерии оценки результатов: отметки по двухбалльной системе: </w:t>
      </w:r>
      <w:proofErr w:type="gramStart"/>
      <w:r w:rsidRPr="00CB38C0">
        <w:rPr>
          <w:rFonts w:eastAsia="Times New Roman"/>
          <w:b/>
          <w:sz w:val="26"/>
          <w:szCs w:val="26"/>
        </w:rPr>
        <w:t>зачтено</w:t>
      </w:r>
      <w:proofErr w:type="gramEnd"/>
      <w:r w:rsidRPr="00CB38C0">
        <w:rPr>
          <w:rFonts w:eastAsia="Times New Roman"/>
          <w:b/>
          <w:sz w:val="26"/>
          <w:szCs w:val="26"/>
        </w:rPr>
        <w:t xml:space="preserve"> /не зачтено</w:t>
      </w:r>
    </w:p>
    <w:p w:rsidR="004C2484" w:rsidRDefault="004C2484" w:rsidP="00A62A5A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4C2484" w:rsidRPr="00AF5D44" w:rsidRDefault="004C2484" w:rsidP="004C2484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AF5D44">
        <w:rPr>
          <w:rFonts w:eastAsia="Times New Roman"/>
          <w:b/>
          <w:caps/>
          <w:sz w:val="26"/>
          <w:szCs w:val="26"/>
        </w:rPr>
        <w:t>Паспорт комплекта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7"/>
        <w:gridCol w:w="1830"/>
        <w:gridCol w:w="4839"/>
        <w:gridCol w:w="2316"/>
      </w:tblGrid>
      <w:tr w:rsidR="009127B9" w:rsidRPr="009127B9" w:rsidTr="004C2484">
        <w:tc>
          <w:tcPr>
            <w:tcW w:w="5517" w:type="dxa"/>
          </w:tcPr>
          <w:p w:rsidR="004C2484" w:rsidRPr="00EF6851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EF6851">
              <w:rPr>
                <w:rFonts w:eastAsia="Times New Roman"/>
                <w:b/>
                <w:sz w:val="24"/>
                <w:szCs w:val="24"/>
              </w:rPr>
              <w:t>Предме</w:t>
            </w:r>
            <w:proofErr w:type="gramStart"/>
            <w:r w:rsidRPr="00EF6851">
              <w:rPr>
                <w:rFonts w:eastAsia="Times New Roman"/>
                <w:b/>
                <w:sz w:val="24"/>
                <w:szCs w:val="24"/>
              </w:rPr>
              <w:t>т(</w:t>
            </w:r>
            <w:proofErr w:type="gramEnd"/>
            <w:r w:rsidRPr="00EF6851">
              <w:rPr>
                <w:rFonts w:eastAsia="Times New Roman"/>
                <w:b/>
                <w:sz w:val="24"/>
                <w:szCs w:val="24"/>
              </w:rPr>
              <w:t>ы) оценивания</w:t>
            </w:r>
          </w:p>
        </w:tc>
        <w:tc>
          <w:tcPr>
            <w:tcW w:w="1830" w:type="dxa"/>
          </w:tcPr>
          <w:p w:rsidR="004C2484" w:rsidRPr="00EF6851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EF6851">
              <w:rPr>
                <w:rFonts w:eastAsia="Times New Roman"/>
                <w:b/>
                <w:sz w:val="24"/>
                <w:szCs w:val="24"/>
              </w:rPr>
              <w:t xml:space="preserve">Объект (ы) </w:t>
            </w:r>
            <w:r w:rsidRPr="00EF6851">
              <w:rPr>
                <w:rFonts w:eastAsia="Times New Roman"/>
                <w:b/>
                <w:sz w:val="24"/>
                <w:szCs w:val="24"/>
              </w:rPr>
              <w:lastRenderedPageBreak/>
              <w:t>оценивания</w:t>
            </w:r>
          </w:p>
        </w:tc>
        <w:tc>
          <w:tcPr>
            <w:tcW w:w="4839" w:type="dxa"/>
          </w:tcPr>
          <w:p w:rsidR="004C2484" w:rsidRPr="00A32DD1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A32DD1">
              <w:rPr>
                <w:rFonts w:eastAsia="Times New Roman"/>
                <w:b/>
                <w:sz w:val="24"/>
                <w:szCs w:val="24"/>
              </w:rPr>
              <w:lastRenderedPageBreak/>
              <w:t>Показатели оценки</w:t>
            </w:r>
          </w:p>
        </w:tc>
        <w:tc>
          <w:tcPr>
            <w:tcW w:w="2316" w:type="dxa"/>
          </w:tcPr>
          <w:p w:rsidR="004C2484" w:rsidRPr="00A32DD1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A32DD1">
              <w:rPr>
                <w:rFonts w:eastAsia="Times New Roman"/>
                <w:b/>
                <w:sz w:val="24"/>
                <w:szCs w:val="24"/>
              </w:rPr>
              <w:t>Вид задания</w:t>
            </w:r>
          </w:p>
        </w:tc>
      </w:tr>
      <w:tr w:rsidR="009127B9" w:rsidRPr="009127B9" w:rsidTr="004C2484">
        <w:tc>
          <w:tcPr>
            <w:tcW w:w="5517" w:type="dxa"/>
          </w:tcPr>
          <w:p w:rsidR="004C2484" w:rsidRPr="00EF6851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EF6851">
              <w:rPr>
                <w:rFonts w:eastAsia="Times New Roman"/>
                <w:sz w:val="24"/>
                <w:szCs w:val="24"/>
              </w:rPr>
              <w:lastRenderedPageBreak/>
              <w:t>ПК 1. Осуществление профессиональной деятельности в соответствии с требованиями ФГОС  общего образования</w:t>
            </w:r>
          </w:p>
        </w:tc>
        <w:tc>
          <w:tcPr>
            <w:tcW w:w="1830" w:type="dxa"/>
            <w:vAlign w:val="center"/>
          </w:tcPr>
          <w:p w:rsidR="004C2484" w:rsidRPr="00EF6851" w:rsidRDefault="00A32DD1" w:rsidP="004C24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839" w:type="dxa"/>
            <w:vAlign w:val="center"/>
          </w:tcPr>
          <w:p w:rsidR="000745AF" w:rsidRDefault="000745AF" w:rsidP="000745AF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«зачтено»</w:t>
            </w:r>
            <w:r>
              <w:rPr>
                <w:rFonts w:eastAsia="Times New Roman"/>
                <w:color w:val="auto"/>
              </w:rPr>
              <w:t xml:space="preserve"> - </w:t>
            </w:r>
          </w:p>
          <w:p w:rsidR="000745AF" w:rsidRDefault="000745AF" w:rsidP="000745A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проектная работа соответствует установленным требованиям к планируемым результатам</w:t>
            </w:r>
          </w:p>
          <w:p w:rsidR="000745AF" w:rsidRDefault="000745AF" w:rsidP="000745A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eastAsia="Times New Roman"/>
                <w:b/>
                <w:color w:val="auto"/>
              </w:rPr>
              <w:t xml:space="preserve"> «не зачтено»</w:t>
            </w:r>
            <w:r>
              <w:rPr>
                <w:rFonts w:eastAsia="Times New Roman"/>
                <w:color w:val="auto"/>
              </w:rPr>
              <w:t xml:space="preserve"> – </w:t>
            </w:r>
            <w:r>
              <w:rPr>
                <w:color w:val="auto"/>
                <w:sz w:val="23"/>
                <w:szCs w:val="23"/>
              </w:rPr>
              <w:t>проектная работа не соответствует установленным требованиям к планируемым результатам</w:t>
            </w:r>
          </w:p>
          <w:p w:rsidR="004C2484" w:rsidRPr="00A32DD1" w:rsidRDefault="004C2484" w:rsidP="00F557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4C2484" w:rsidRPr="00A32DD1" w:rsidRDefault="00A32DD1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A32DD1"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</w:tr>
      <w:bookmarkEnd w:id="0"/>
    </w:tbl>
    <w:p w:rsidR="004C2484" w:rsidRPr="00CB38C0" w:rsidRDefault="004C2484" w:rsidP="00A62A5A">
      <w:pPr>
        <w:shd w:val="clear" w:color="auto" w:fill="FFFFFF"/>
        <w:rPr>
          <w:sz w:val="26"/>
          <w:szCs w:val="26"/>
        </w:rPr>
      </w:pPr>
    </w:p>
    <w:sectPr w:rsidR="004C2484" w:rsidRPr="00CB38C0" w:rsidSect="00A62A5A">
      <w:pgSz w:w="16838" w:h="11906" w:orient="landscape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FDA2F48E"/>
    <w:lvl w:ilvl="0" w:tplc="AA065768">
      <w:start w:val="1"/>
      <w:numFmt w:val="decimal"/>
      <w:lvlText w:val="%1."/>
      <w:lvlJc w:val="left"/>
    </w:lvl>
    <w:lvl w:ilvl="1" w:tplc="B6FA1614">
      <w:numFmt w:val="decimal"/>
      <w:lvlText w:val=""/>
      <w:lvlJc w:val="left"/>
    </w:lvl>
    <w:lvl w:ilvl="2" w:tplc="64B4DDDC">
      <w:numFmt w:val="decimal"/>
      <w:lvlText w:val=""/>
      <w:lvlJc w:val="left"/>
    </w:lvl>
    <w:lvl w:ilvl="3" w:tplc="DA5461AA">
      <w:numFmt w:val="decimal"/>
      <w:lvlText w:val=""/>
      <w:lvlJc w:val="left"/>
    </w:lvl>
    <w:lvl w:ilvl="4" w:tplc="0A4EC46E">
      <w:numFmt w:val="decimal"/>
      <w:lvlText w:val=""/>
      <w:lvlJc w:val="left"/>
    </w:lvl>
    <w:lvl w:ilvl="5" w:tplc="582059EA">
      <w:numFmt w:val="decimal"/>
      <w:lvlText w:val=""/>
      <w:lvlJc w:val="left"/>
    </w:lvl>
    <w:lvl w:ilvl="6" w:tplc="F5AAFF04">
      <w:numFmt w:val="decimal"/>
      <w:lvlText w:val=""/>
      <w:lvlJc w:val="left"/>
    </w:lvl>
    <w:lvl w:ilvl="7" w:tplc="FA5C3744">
      <w:numFmt w:val="decimal"/>
      <w:lvlText w:val=""/>
      <w:lvlJc w:val="left"/>
    </w:lvl>
    <w:lvl w:ilvl="8" w:tplc="A2D695EC">
      <w:numFmt w:val="decimal"/>
      <w:lvlText w:val=""/>
      <w:lvlJc w:val="left"/>
    </w:lvl>
  </w:abstractNum>
  <w:abstractNum w:abstractNumId="1">
    <w:nsid w:val="00004E45"/>
    <w:multiLevelType w:val="hybridMultilevel"/>
    <w:tmpl w:val="864E007C"/>
    <w:lvl w:ilvl="0" w:tplc="E6B09F04">
      <w:start w:val="5"/>
      <w:numFmt w:val="decimal"/>
      <w:lvlText w:val="%1."/>
      <w:lvlJc w:val="left"/>
    </w:lvl>
    <w:lvl w:ilvl="1" w:tplc="DC6C9D4A">
      <w:numFmt w:val="decimal"/>
      <w:lvlText w:val=""/>
      <w:lvlJc w:val="left"/>
    </w:lvl>
    <w:lvl w:ilvl="2" w:tplc="856E5334">
      <w:numFmt w:val="decimal"/>
      <w:lvlText w:val=""/>
      <w:lvlJc w:val="left"/>
    </w:lvl>
    <w:lvl w:ilvl="3" w:tplc="421CA692">
      <w:numFmt w:val="decimal"/>
      <w:lvlText w:val=""/>
      <w:lvlJc w:val="left"/>
    </w:lvl>
    <w:lvl w:ilvl="4" w:tplc="CAB65544">
      <w:numFmt w:val="decimal"/>
      <w:lvlText w:val=""/>
      <w:lvlJc w:val="left"/>
    </w:lvl>
    <w:lvl w:ilvl="5" w:tplc="A934CC08">
      <w:numFmt w:val="decimal"/>
      <w:lvlText w:val=""/>
      <w:lvlJc w:val="left"/>
    </w:lvl>
    <w:lvl w:ilvl="6" w:tplc="D826A462">
      <w:numFmt w:val="decimal"/>
      <w:lvlText w:val=""/>
      <w:lvlJc w:val="left"/>
    </w:lvl>
    <w:lvl w:ilvl="7" w:tplc="EF16DB40">
      <w:numFmt w:val="decimal"/>
      <w:lvlText w:val=""/>
      <w:lvlJc w:val="left"/>
    </w:lvl>
    <w:lvl w:ilvl="8" w:tplc="D098CD22">
      <w:numFmt w:val="decimal"/>
      <w:lvlText w:val=""/>
      <w:lvlJc w:val="left"/>
    </w:lvl>
  </w:abstractNum>
  <w:abstractNum w:abstractNumId="2">
    <w:nsid w:val="000063CB"/>
    <w:multiLevelType w:val="hybridMultilevel"/>
    <w:tmpl w:val="19D68CF8"/>
    <w:lvl w:ilvl="0" w:tplc="918E98E2">
      <w:start w:val="1"/>
      <w:numFmt w:val="decimal"/>
      <w:lvlText w:val="%1."/>
      <w:lvlJc w:val="left"/>
    </w:lvl>
    <w:lvl w:ilvl="1" w:tplc="91F04DC2">
      <w:numFmt w:val="decimal"/>
      <w:lvlText w:val=""/>
      <w:lvlJc w:val="left"/>
    </w:lvl>
    <w:lvl w:ilvl="2" w:tplc="6A5243E8">
      <w:numFmt w:val="decimal"/>
      <w:lvlText w:val=""/>
      <w:lvlJc w:val="left"/>
    </w:lvl>
    <w:lvl w:ilvl="3" w:tplc="7C821246">
      <w:numFmt w:val="decimal"/>
      <w:lvlText w:val=""/>
      <w:lvlJc w:val="left"/>
    </w:lvl>
    <w:lvl w:ilvl="4" w:tplc="60A63F58">
      <w:numFmt w:val="decimal"/>
      <w:lvlText w:val=""/>
      <w:lvlJc w:val="left"/>
    </w:lvl>
    <w:lvl w:ilvl="5" w:tplc="78DE7434">
      <w:numFmt w:val="decimal"/>
      <w:lvlText w:val=""/>
      <w:lvlJc w:val="left"/>
    </w:lvl>
    <w:lvl w:ilvl="6" w:tplc="4DBEF542">
      <w:numFmt w:val="decimal"/>
      <w:lvlText w:val=""/>
      <w:lvlJc w:val="left"/>
    </w:lvl>
    <w:lvl w:ilvl="7" w:tplc="94C01FAA">
      <w:numFmt w:val="decimal"/>
      <w:lvlText w:val=""/>
      <w:lvlJc w:val="left"/>
    </w:lvl>
    <w:lvl w:ilvl="8" w:tplc="43EC3264">
      <w:numFmt w:val="decimal"/>
      <w:lvlText w:val=""/>
      <w:lvlJc w:val="left"/>
    </w:lvl>
  </w:abstractNum>
  <w:abstractNum w:abstractNumId="3">
    <w:nsid w:val="00006BFC"/>
    <w:multiLevelType w:val="hybridMultilevel"/>
    <w:tmpl w:val="7F02EE3A"/>
    <w:lvl w:ilvl="0" w:tplc="EB62D3C8">
      <w:start w:val="2"/>
      <w:numFmt w:val="decimal"/>
      <w:lvlText w:val="%1."/>
      <w:lvlJc w:val="left"/>
    </w:lvl>
    <w:lvl w:ilvl="1" w:tplc="20AAA064">
      <w:numFmt w:val="decimal"/>
      <w:lvlText w:val=""/>
      <w:lvlJc w:val="left"/>
    </w:lvl>
    <w:lvl w:ilvl="2" w:tplc="C248F9BE">
      <w:numFmt w:val="decimal"/>
      <w:lvlText w:val=""/>
      <w:lvlJc w:val="left"/>
    </w:lvl>
    <w:lvl w:ilvl="3" w:tplc="B76AFDB2">
      <w:numFmt w:val="decimal"/>
      <w:lvlText w:val=""/>
      <w:lvlJc w:val="left"/>
    </w:lvl>
    <w:lvl w:ilvl="4" w:tplc="1B505168">
      <w:numFmt w:val="decimal"/>
      <w:lvlText w:val=""/>
      <w:lvlJc w:val="left"/>
    </w:lvl>
    <w:lvl w:ilvl="5" w:tplc="7BBC7814">
      <w:numFmt w:val="decimal"/>
      <w:lvlText w:val=""/>
      <w:lvlJc w:val="left"/>
    </w:lvl>
    <w:lvl w:ilvl="6" w:tplc="FA52CC42">
      <w:numFmt w:val="decimal"/>
      <w:lvlText w:val=""/>
      <w:lvlJc w:val="left"/>
    </w:lvl>
    <w:lvl w:ilvl="7" w:tplc="77E65196">
      <w:numFmt w:val="decimal"/>
      <w:lvlText w:val=""/>
      <w:lvlJc w:val="left"/>
    </w:lvl>
    <w:lvl w:ilvl="8" w:tplc="5680F81A">
      <w:numFmt w:val="decimal"/>
      <w:lvlText w:val=""/>
      <w:lvlJc w:val="left"/>
    </w:lvl>
  </w:abstractNum>
  <w:abstractNum w:abstractNumId="4">
    <w:nsid w:val="00007F96"/>
    <w:multiLevelType w:val="hybridMultilevel"/>
    <w:tmpl w:val="96782072"/>
    <w:lvl w:ilvl="0" w:tplc="3A145CEE">
      <w:start w:val="3"/>
      <w:numFmt w:val="decimal"/>
      <w:lvlText w:val="%1."/>
      <w:lvlJc w:val="left"/>
    </w:lvl>
    <w:lvl w:ilvl="1" w:tplc="A44EF864">
      <w:numFmt w:val="decimal"/>
      <w:lvlText w:val=""/>
      <w:lvlJc w:val="left"/>
    </w:lvl>
    <w:lvl w:ilvl="2" w:tplc="BD945B94">
      <w:numFmt w:val="decimal"/>
      <w:lvlText w:val=""/>
      <w:lvlJc w:val="left"/>
    </w:lvl>
    <w:lvl w:ilvl="3" w:tplc="9AF8B686">
      <w:numFmt w:val="decimal"/>
      <w:lvlText w:val=""/>
      <w:lvlJc w:val="left"/>
    </w:lvl>
    <w:lvl w:ilvl="4" w:tplc="D7C67A64">
      <w:numFmt w:val="decimal"/>
      <w:lvlText w:val=""/>
      <w:lvlJc w:val="left"/>
    </w:lvl>
    <w:lvl w:ilvl="5" w:tplc="CD7C9C48">
      <w:numFmt w:val="decimal"/>
      <w:lvlText w:val=""/>
      <w:lvlJc w:val="left"/>
    </w:lvl>
    <w:lvl w:ilvl="6" w:tplc="ED4E8B2A">
      <w:numFmt w:val="decimal"/>
      <w:lvlText w:val=""/>
      <w:lvlJc w:val="left"/>
    </w:lvl>
    <w:lvl w:ilvl="7" w:tplc="2D0ED2D8">
      <w:numFmt w:val="decimal"/>
      <w:lvlText w:val=""/>
      <w:lvlJc w:val="left"/>
    </w:lvl>
    <w:lvl w:ilvl="8" w:tplc="63983288">
      <w:numFmt w:val="decimal"/>
      <w:lvlText w:val=""/>
      <w:lvlJc w:val="left"/>
    </w:lvl>
  </w:abstractNum>
  <w:abstractNum w:abstractNumId="5">
    <w:nsid w:val="00007FF5"/>
    <w:multiLevelType w:val="hybridMultilevel"/>
    <w:tmpl w:val="09B4AF06"/>
    <w:lvl w:ilvl="0" w:tplc="18A4B834">
      <w:start w:val="4"/>
      <w:numFmt w:val="decimal"/>
      <w:lvlText w:val="%1."/>
      <w:lvlJc w:val="left"/>
    </w:lvl>
    <w:lvl w:ilvl="1" w:tplc="419693AE">
      <w:numFmt w:val="decimal"/>
      <w:lvlText w:val=""/>
      <w:lvlJc w:val="left"/>
    </w:lvl>
    <w:lvl w:ilvl="2" w:tplc="F630265A">
      <w:numFmt w:val="decimal"/>
      <w:lvlText w:val=""/>
      <w:lvlJc w:val="left"/>
    </w:lvl>
    <w:lvl w:ilvl="3" w:tplc="9E2A4A92">
      <w:numFmt w:val="decimal"/>
      <w:lvlText w:val=""/>
      <w:lvlJc w:val="left"/>
    </w:lvl>
    <w:lvl w:ilvl="4" w:tplc="151E64E0">
      <w:numFmt w:val="decimal"/>
      <w:lvlText w:val=""/>
      <w:lvlJc w:val="left"/>
    </w:lvl>
    <w:lvl w:ilvl="5" w:tplc="7A86C752">
      <w:numFmt w:val="decimal"/>
      <w:lvlText w:val=""/>
      <w:lvlJc w:val="left"/>
    </w:lvl>
    <w:lvl w:ilvl="6" w:tplc="4D10CF9A">
      <w:numFmt w:val="decimal"/>
      <w:lvlText w:val=""/>
      <w:lvlJc w:val="left"/>
    </w:lvl>
    <w:lvl w:ilvl="7" w:tplc="CA6C1974">
      <w:numFmt w:val="decimal"/>
      <w:lvlText w:val=""/>
      <w:lvlJc w:val="left"/>
    </w:lvl>
    <w:lvl w:ilvl="8" w:tplc="D4347246">
      <w:numFmt w:val="decimal"/>
      <w:lvlText w:val=""/>
      <w:lvlJc w:val="left"/>
    </w:lvl>
  </w:abstractNum>
  <w:abstractNum w:abstractNumId="6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2B25"/>
    <w:multiLevelType w:val="hybridMultilevel"/>
    <w:tmpl w:val="10D63472"/>
    <w:lvl w:ilvl="0" w:tplc="5B1818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3D92"/>
    <w:multiLevelType w:val="hybridMultilevel"/>
    <w:tmpl w:val="743464A8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B80EEF"/>
    <w:multiLevelType w:val="hybridMultilevel"/>
    <w:tmpl w:val="0F2C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E61AC"/>
    <w:multiLevelType w:val="hybridMultilevel"/>
    <w:tmpl w:val="82C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FF00EF"/>
    <w:multiLevelType w:val="hybridMultilevel"/>
    <w:tmpl w:val="DF6E1616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F7517"/>
    <w:multiLevelType w:val="hybridMultilevel"/>
    <w:tmpl w:val="68621290"/>
    <w:lvl w:ilvl="0" w:tplc="9F38C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6C"/>
    <w:rsid w:val="00007A05"/>
    <w:rsid w:val="00045FE5"/>
    <w:rsid w:val="000570C8"/>
    <w:rsid w:val="00073FD4"/>
    <w:rsid w:val="000745AF"/>
    <w:rsid w:val="00092B23"/>
    <w:rsid w:val="000B0C5B"/>
    <w:rsid w:val="000E17FC"/>
    <w:rsid w:val="00112425"/>
    <w:rsid w:val="00144738"/>
    <w:rsid w:val="0017343B"/>
    <w:rsid w:val="00175CAA"/>
    <w:rsid w:val="001D1FB8"/>
    <w:rsid w:val="00220B48"/>
    <w:rsid w:val="00252C77"/>
    <w:rsid w:val="0026660F"/>
    <w:rsid w:val="00270E5C"/>
    <w:rsid w:val="00281494"/>
    <w:rsid w:val="002B5B08"/>
    <w:rsid w:val="003228A6"/>
    <w:rsid w:val="00341180"/>
    <w:rsid w:val="0034798C"/>
    <w:rsid w:val="00357174"/>
    <w:rsid w:val="0035717A"/>
    <w:rsid w:val="00364FBB"/>
    <w:rsid w:val="003C4413"/>
    <w:rsid w:val="003D47B2"/>
    <w:rsid w:val="003D795A"/>
    <w:rsid w:val="00403306"/>
    <w:rsid w:val="00415E44"/>
    <w:rsid w:val="0042017D"/>
    <w:rsid w:val="004507AF"/>
    <w:rsid w:val="0045255A"/>
    <w:rsid w:val="00464C88"/>
    <w:rsid w:val="00465A8A"/>
    <w:rsid w:val="004C2484"/>
    <w:rsid w:val="004E5135"/>
    <w:rsid w:val="004F6793"/>
    <w:rsid w:val="00562BC1"/>
    <w:rsid w:val="00563316"/>
    <w:rsid w:val="005C3771"/>
    <w:rsid w:val="00626E6A"/>
    <w:rsid w:val="00627C2C"/>
    <w:rsid w:val="0064749B"/>
    <w:rsid w:val="00697519"/>
    <w:rsid w:val="006C758A"/>
    <w:rsid w:val="006E338F"/>
    <w:rsid w:val="00730548"/>
    <w:rsid w:val="00746FAD"/>
    <w:rsid w:val="007B489E"/>
    <w:rsid w:val="007E57D5"/>
    <w:rsid w:val="007F499E"/>
    <w:rsid w:val="00803233"/>
    <w:rsid w:val="00811F0F"/>
    <w:rsid w:val="008161AE"/>
    <w:rsid w:val="00847BF3"/>
    <w:rsid w:val="0085045D"/>
    <w:rsid w:val="0088522F"/>
    <w:rsid w:val="008A5559"/>
    <w:rsid w:val="008C54F1"/>
    <w:rsid w:val="008D584F"/>
    <w:rsid w:val="008E30E0"/>
    <w:rsid w:val="008F1475"/>
    <w:rsid w:val="009127B9"/>
    <w:rsid w:val="0095233D"/>
    <w:rsid w:val="0095544B"/>
    <w:rsid w:val="009700E5"/>
    <w:rsid w:val="0097446C"/>
    <w:rsid w:val="009F3A16"/>
    <w:rsid w:val="009F499B"/>
    <w:rsid w:val="009F6AE3"/>
    <w:rsid w:val="009F7B75"/>
    <w:rsid w:val="00A1373A"/>
    <w:rsid w:val="00A16976"/>
    <w:rsid w:val="00A32DD1"/>
    <w:rsid w:val="00A62A5A"/>
    <w:rsid w:val="00A76F1B"/>
    <w:rsid w:val="00AB3E65"/>
    <w:rsid w:val="00AC2F19"/>
    <w:rsid w:val="00AC3C87"/>
    <w:rsid w:val="00AD01A8"/>
    <w:rsid w:val="00AE2653"/>
    <w:rsid w:val="00AF56E1"/>
    <w:rsid w:val="00AF5D44"/>
    <w:rsid w:val="00B36549"/>
    <w:rsid w:val="00BB0A02"/>
    <w:rsid w:val="00BC71DD"/>
    <w:rsid w:val="00BF2FAE"/>
    <w:rsid w:val="00C0240C"/>
    <w:rsid w:val="00C519E9"/>
    <w:rsid w:val="00C81359"/>
    <w:rsid w:val="00C900DD"/>
    <w:rsid w:val="00CA2810"/>
    <w:rsid w:val="00CB38C0"/>
    <w:rsid w:val="00CC3BAF"/>
    <w:rsid w:val="00CC4994"/>
    <w:rsid w:val="00CF165C"/>
    <w:rsid w:val="00D8347B"/>
    <w:rsid w:val="00D8492D"/>
    <w:rsid w:val="00D95A83"/>
    <w:rsid w:val="00DC09E5"/>
    <w:rsid w:val="00DD1B0A"/>
    <w:rsid w:val="00DF356F"/>
    <w:rsid w:val="00E16002"/>
    <w:rsid w:val="00E24019"/>
    <w:rsid w:val="00E3284B"/>
    <w:rsid w:val="00E843C4"/>
    <w:rsid w:val="00E90F79"/>
    <w:rsid w:val="00EB1B1A"/>
    <w:rsid w:val="00EF6851"/>
    <w:rsid w:val="00F15E33"/>
    <w:rsid w:val="00F160C8"/>
    <w:rsid w:val="00F53FE1"/>
    <w:rsid w:val="00F549EF"/>
    <w:rsid w:val="00F55756"/>
    <w:rsid w:val="00F56DE4"/>
    <w:rsid w:val="00F7025F"/>
    <w:rsid w:val="00F91A4E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paragraph" w:customStyle="1" w:styleId="Default">
    <w:name w:val="Default"/>
    <w:rsid w:val="00A32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paragraph" w:customStyle="1" w:styleId="Default">
    <w:name w:val="Default"/>
    <w:rsid w:val="00A32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es-generator.ru/blog/avtorskoe-pravo-v-interne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3</cp:revision>
  <dcterms:created xsi:type="dcterms:W3CDTF">2020-03-16T05:09:00Z</dcterms:created>
  <dcterms:modified xsi:type="dcterms:W3CDTF">2020-03-16T05:10:00Z</dcterms:modified>
</cp:coreProperties>
</file>